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168A" w14:textId="489EBB41" w:rsidR="001D1E90" w:rsidRPr="00875774" w:rsidRDefault="001D1E90" w:rsidP="001E077F">
      <w:p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Στοιχεία Π</w:t>
      </w:r>
      <w:r w:rsidR="001E077F">
        <w:rPr>
          <w:rFonts w:ascii="Times New Roman" w:eastAsia="Times New Roman" w:hAnsi="Times New Roman" w:cs="Times New Roman"/>
          <w:b/>
          <w:bCs/>
          <w:sz w:val="24"/>
          <w:szCs w:val="24"/>
          <w:lang w:eastAsia="el-GR"/>
        </w:rPr>
        <w:t>ρομηθευτή</w:t>
      </w:r>
      <w:r w:rsidRPr="00875774">
        <w:rPr>
          <w:rFonts w:ascii="Times New Roman" w:eastAsia="Times New Roman" w:hAnsi="Times New Roman" w:cs="Times New Roman"/>
          <w:b/>
          <w:bCs/>
          <w:sz w:val="24"/>
          <w:szCs w:val="24"/>
          <w:lang w:eastAsia="el-GR"/>
        </w:rPr>
        <w:t>:</w:t>
      </w:r>
    </w:p>
    <w:p w14:paraId="1E8765DD"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Επωνυμία: ___________________________</w:t>
      </w:r>
    </w:p>
    <w:p w14:paraId="4B5B8C8F" w14:textId="77777777" w:rsidR="001D1E90" w:rsidRPr="00875774"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Διεύθυνση: ___________________________</w:t>
      </w:r>
    </w:p>
    <w:p w14:paraId="74F2C53E" w14:textId="77777777"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6705A0B5" w14:textId="1E66C78B" w:rsidR="001D1E90" w:rsidRDefault="001D1E90" w:rsidP="001E077F">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Τηλέφωνο / Email: ___________________________</w:t>
      </w:r>
    </w:p>
    <w:p w14:paraId="35CC7806" w14:textId="77777777" w:rsidR="00CA3874" w:rsidRPr="00CA3874" w:rsidRDefault="00CA3874" w:rsidP="00CA3874">
      <w:pPr>
        <w:spacing w:before="100" w:beforeAutospacing="1" w:after="100" w:afterAutospacing="1" w:line="240" w:lineRule="auto"/>
        <w:rPr>
          <w:rFonts w:ascii="Times New Roman" w:eastAsia="Times New Roman" w:hAnsi="Times New Roman" w:cs="Times New Roman"/>
          <w:sz w:val="24"/>
          <w:szCs w:val="24"/>
          <w:lang w:eastAsia="el-GR"/>
        </w:rPr>
      </w:pPr>
      <w:r w:rsidRPr="00CA3874">
        <w:rPr>
          <w:rFonts w:ascii="Times New Roman" w:eastAsia="Times New Roman" w:hAnsi="Times New Roman" w:cs="Times New Roman"/>
          <w:b/>
          <w:bCs/>
          <w:sz w:val="24"/>
          <w:szCs w:val="24"/>
          <w:lang w:eastAsia="el-GR"/>
        </w:rPr>
        <w:t>ΠΙΝΑΚΑΣ ΟΙΚΟΝΟΜΙΚΗΣ ΠΡΟΣΦΟΡΑΣ</w:t>
      </w:r>
    </w:p>
    <w:p w14:paraId="00254EBB" w14:textId="625D8993" w:rsidR="00CA3874" w:rsidRDefault="00CA3874" w:rsidP="00CA3874">
      <w:pPr>
        <w:spacing w:before="100" w:beforeAutospacing="1" w:after="100" w:afterAutospacing="1" w:line="240" w:lineRule="auto"/>
        <w:rPr>
          <w:rFonts w:ascii="Times New Roman" w:eastAsia="Times New Roman" w:hAnsi="Times New Roman" w:cs="Times New Roman"/>
          <w:sz w:val="24"/>
          <w:szCs w:val="24"/>
          <w:lang w:eastAsia="el-GR"/>
        </w:rPr>
      </w:pPr>
      <w:r w:rsidRPr="00CA3874">
        <w:rPr>
          <w:rFonts w:ascii="Times New Roman" w:eastAsia="Times New Roman" w:hAnsi="Times New Roman" w:cs="Times New Roman"/>
          <w:sz w:val="24"/>
          <w:szCs w:val="24"/>
          <w:lang w:eastAsia="el-GR"/>
        </w:rPr>
        <w:t>Ο προσφέρων καλείται να συμπληρώσει όλες τις παρακάτω στήλες. Οι τιμές θα δοθούν σε ευρώ (€), χωρίς Φ.Π.Α.</w:t>
      </w:r>
    </w:p>
    <w:p w14:paraId="67B8AE27" w14:textId="77777777" w:rsidR="009C126F" w:rsidRPr="009C126F" w:rsidRDefault="009C126F" w:rsidP="009C126F">
      <w:pPr>
        <w:spacing w:before="100" w:beforeAutospacing="1" w:after="100" w:afterAutospacing="1" w:line="240" w:lineRule="auto"/>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Στις προσφερόμενες τιμές περιλαμβάνονται όλες οι δαπάνες προμήθειας, συσκευασίας, φόρτωσης, μεταφοράς, εκφόρτωσης και παράδοσης των υλικών στις εγκαταστάσεις της ΕΑΒ Α.Ε., καθώς και κάθε απαιτούμενο εξάρτημα, παρελκόμενο ή υλικό που απαιτείται για την πλήρη κάλυψη των απαιτήσεων της παρούσας πρόσκλησης.</w:t>
      </w:r>
    </w:p>
    <w:tbl>
      <w:tblPr>
        <w:tblStyle w:val="GridTable1Light"/>
        <w:tblW w:w="0" w:type="auto"/>
        <w:tblLook w:val="04A0" w:firstRow="1" w:lastRow="0" w:firstColumn="1" w:lastColumn="0" w:noHBand="0" w:noVBand="1"/>
      </w:tblPr>
      <w:tblGrid>
        <w:gridCol w:w="630"/>
        <w:gridCol w:w="4077"/>
        <w:gridCol w:w="1920"/>
        <w:gridCol w:w="1265"/>
        <w:gridCol w:w="2720"/>
        <w:gridCol w:w="2772"/>
        <w:gridCol w:w="1720"/>
      </w:tblGrid>
      <w:tr w:rsidR="009C126F" w:rsidRPr="009C126F" w14:paraId="06DA9FF6" w14:textId="77777777" w:rsidTr="009C12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FDF74B" w14:textId="77777777" w:rsidR="009C126F" w:rsidRPr="009C126F" w:rsidRDefault="009C126F" w:rsidP="009C126F">
            <w:pPr>
              <w:jc w:val="cente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Α/Α</w:t>
            </w:r>
          </w:p>
        </w:tc>
        <w:tc>
          <w:tcPr>
            <w:tcW w:w="0" w:type="auto"/>
            <w:hideMark/>
          </w:tcPr>
          <w:p w14:paraId="5404CC04" w14:textId="77777777"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Περιγραφή Είδους</w:t>
            </w:r>
          </w:p>
        </w:tc>
        <w:tc>
          <w:tcPr>
            <w:tcW w:w="0" w:type="auto"/>
            <w:hideMark/>
          </w:tcPr>
          <w:p w14:paraId="57139223" w14:textId="77777777"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Μονάδα Μέτρησης</w:t>
            </w:r>
          </w:p>
        </w:tc>
        <w:tc>
          <w:tcPr>
            <w:tcW w:w="0" w:type="auto"/>
            <w:hideMark/>
          </w:tcPr>
          <w:p w14:paraId="24DA3D01" w14:textId="77777777"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Ποσότητα</w:t>
            </w:r>
          </w:p>
        </w:tc>
        <w:tc>
          <w:tcPr>
            <w:tcW w:w="0" w:type="auto"/>
            <w:hideMark/>
          </w:tcPr>
          <w:p w14:paraId="6363259B" w14:textId="68C8B5A0"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 xml:space="preserve">Τιμή Μονάδας (€) </w:t>
            </w:r>
            <w:r>
              <w:rPr>
                <w:rFonts w:ascii="Times New Roman" w:eastAsia="Times New Roman" w:hAnsi="Times New Roman" w:cs="Times New Roman"/>
                <w:sz w:val="24"/>
                <w:szCs w:val="24"/>
                <w:lang w:eastAsia="el-GR"/>
              </w:rPr>
              <w:t>άνευ</w:t>
            </w:r>
            <w:r w:rsidRPr="009C126F">
              <w:rPr>
                <w:rFonts w:ascii="Times New Roman" w:eastAsia="Times New Roman" w:hAnsi="Times New Roman" w:cs="Times New Roman"/>
                <w:sz w:val="24"/>
                <w:szCs w:val="24"/>
                <w:lang w:eastAsia="el-GR"/>
              </w:rPr>
              <w:t xml:space="preserve"> Φ.Π.Α.</w:t>
            </w:r>
          </w:p>
        </w:tc>
        <w:tc>
          <w:tcPr>
            <w:tcW w:w="0" w:type="auto"/>
            <w:hideMark/>
          </w:tcPr>
          <w:p w14:paraId="6DA687C5" w14:textId="2E6A5B7C"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 xml:space="preserve">Συνολική Αξία (€) </w:t>
            </w:r>
            <w:r>
              <w:rPr>
                <w:rFonts w:ascii="Times New Roman" w:eastAsia="Times New Roman" w:hAnsi="Times New Roman" w:cs="Times New Roman"/>
                <w:sz w:val="24"/>
                <w:szCs w:val="24"/>
                <w:lang w:eastAsia="el-GR"/>
              </w:rPr>
              <w:t xml:space="preserve">άνευ </w:t>
            </w:r>
            <w:r w:rsidRPr="009C126F">
              <w:rPr>
                <w:rFonts w:ascii="Times New Roman" w:eastAsia="Times New Roman" w:hAnsi="Times New Roman" w:cs="Times New Roman"/>
                <w:sz w:val="24"/>
                <w:szCs w:val="24"/>
                <w:lang w:eastAsia="el-GR"/>
              </w:rPr>
              <w:t xml:space="preserve"> Φ.Π.Α.</w:t>
            </w:r>
          </w:p>
        </w:tc>
        <w:tc>
          <w:tcPr>
            <w:tcW w:w="0" w:type="auto"/>
            <w:hideMark/>
          </w:tcPr>
          <w:p w14:paraId="28B36FF4" w14:textId="77777777" w:rsidR="009C126F" w:rsidRPr="009C126F" w:rsidRDefault="009C126F" w:rsidP="009C12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Παρατηρήσεις</w:t>
            </w:r>
          </w:p>
        </w:tc>
      </w:tr>
      <w:tr w:rsidR="009C126F" w:rsidRPr="009C126F" w14:paraId="1347EA4F"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0C375C50"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1</w:t>
            </w:r>
          </w:p>
        </w:tc>
        <w:tc>
          <w:tcPr>
            <w:tcW w:w="0" w:type="auto"/>
            <w:hideMark/>
          </w:tcPr>
          <w:p w14:paraId="42DD2887"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Πλαίσια ραφιών Heavy Rack</w:t>
            </w:r>
          </w:p>
        </w:tc>
        <w:tc>
          <w:tcPr>
            <w:tcW w:w="0" w:type="auto"/>
            <w:hideMark/>
          </w:tcPr>
          <w:p w14:paraId="3968971D"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7C7A05BA"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41</w:t>
            </w:r>
          </w:p>
        </w:tc>
        <w:tc>
          <w:tcPr>
            <w:tcW w:w="0" w:type="auto"/>
            <w:hideMark/>
          </w:tcPr>
          <w:p w14:paraId="703ABABC"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181ABC67"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54BA89DE"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9C126F" w:rsidRPr="009C126F" w14:paraId="18ACFDA5"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48F49850"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2</w:t>
            </w:r>
          </w:p>
        </w:tc>
        <w:tc>
          <w:tcPr>
            <w:tcW w:w="0" w:type="auto"/>
            <w:hideMark/>
          </w:tcPr>
          <w:p w14:paraId="6A841711"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Δοκίδες</w:t>
            </w:r>
          </w:p>
        </w:tc>
        <w:tc>
          <w:tcPr>
            <w:tcW w:w="0" w:type="auto"/>
            <w:hideMark/>
          </w:tcPr>
          <w:p w14:paraId="6875D77E"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0BD8E155"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200</w:t>
            </w:r>
          </w:p>
        </w:tc>
        <w:tc>
          <w:tcPr>
            <w:tcW w:w="0" w:type="auto"/>
            <w:hideMark/>
          </w:tcPr>
          <w:p w14:paraId="1A492437"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02FF1D83"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101BE1AA" w14:textId="41447019"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9C126F" w:rsidRPr="009C126F" w14:paraId="35119157"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3F8B66FA"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3</w:t>
            </w:r>
          </w:p>
        </w:tc>
        <w:tc>
          <w:tcPr>
            <w:tcW w:w="0" w:type="auto"/>
            <w:hideMark/>
          </w:tcPr>
          <w:p w14:paraId="61FA5BF6"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Δοκίδες</w:t>
            </w:r>
          </w:p>
        </w:tc>
        <w:tc>
          <w:tcPr>
            <w:tcW w:w="0" w:type="auto"/>
            <w:hideMark/>
          </w:tcPr>
          <w:p w14:paraId="5CA6CFB8"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067BC081"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30</w:t>
            </w:r>
          </w:p>
        </w:tc>
        <w:tc>
          <w:tcPr>
            <w:tcW w:w="0" w:type="auto"/>
            <w:hideMark/>
          </w:tcPr>
          <w:p w14:paraId="5494D59A"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6CD34C62"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01264AD5" w14:textId="4696AC6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9C126F" w:rsidRPr="009C126F" w14:paraId="0D48ADC0"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7E0186C7"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4</w:t>
            </w:r>
          </w:p>
        </w:tc>
        <w:tc>
          <w:tcPr>
            <w:tcW w:w="0" w:type="auto"/>
            <w:hideMark/>
          </w:tcPr>
          <w:p w14:paraId="1B9C7346"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Ενισχυτικά στοιχεία επιπέδων (μικίδες / τραβέρσες)</w:t>
            </w:r>
          </w:p>
        </w:tc>
        <w:tc>
          <w:tcPr>
            <w:tcW w:w="0" w:type="auto"/>
            <w:hideMark/>
          </w:tcPr>
          <w:p w14:paraId="5BFF00BF"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60CC81B1"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500</w:t>
            </w:r>
          </w:p>
        </w:tc>
        <w:tc>
          <w:tcPr>
            <w:tcW w:w="0" w:type="auto"/>
            <w:hideMark/>
          </w:tcPr>
          <w:p w14:paraId="20984921"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0D3A4B10"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105E50A6"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9C126F" w:rsidRPr="009C126F" w14:paraId="63B5E851"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383E5021"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5</w:t>
            </w:r>
          </w:p>
        </w:tc>
        <w:tc>
          <w:tcPr>
            <w:tcW w:w="0" w:type="auto"/>
            <w:hideMark/>
          </w:tcPr>
          <w:p w14:paraId="4994D05D"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Επιφάνειες έδρασης φατνωμάτων</w:t>
            </w:r>
          </w:p>
        </w:tc>
        <w:tc>
          <w:tcPr>
            <w:tcW w:w="0" w:type="auto"/>
            <w:hideMark/>
          </w:tcPr>
          <w:p w14:paraId="6D0A5979"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4117610E"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100</w:t>
            </w:r>
          </w:p>
        </w:tc>
        <w:tc>
          <w:tcPr>
            <w:tcW w:w="0" w:type="auto"/>
            <w:hideMark/>
          </w:tcPr>
          <w:p w14:paraId="38F337B8"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65AD5B51"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46952B96" w14:textId="1D60BBE5"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9C126F" w:rsidRPr="009C126F" w14:paraId="7D43FA7D"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549E4890"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6</w:t>
            </w:r>
          </w:p>
        </w:tc>
        <w:tc>
          <w:tcPr>
            <w:tcW w:w="0" w:type="auto"/>
            <w:hideMark/>
          </w:tcPr>
          <w:p w14:paraId="57528DAF"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Επιφάνειες έδρασης φατνωμάτων</w:t>
            </w:r>
          </w:p>
        </w:tc>
        <w:tc>
          <w:tcPr>
            <w:tcW w:w="0" w:type="auto"/>
            <w:hideMark/>
          </w:tcPr>
          <w:p w14:paraId="15125675"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7B8B7ED9"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15</w:t>
            </w:r>
          </w:p>
        </w:tc>
        <w:tc>
          <w:tcPr>
            <w:tcW w:w="0" w:type="auto"/>
            <w:hideMark/>
          </w:tcPr>
          <w:p w14:paraId="318E3B73"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388B84EB"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5B76F28D" w14:textId="2314F6D1"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r>
      <w:tr w:rsidR="009C126F" w:rsidRPr="009C126F" w14:paraId="495C0DAA"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33ED8380"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7</w:t>
            </w:r>
          </w:p>
        </w:tc>
        <w:tc>
          <w:tcPr>
            <w:tcW w:w="0" w:type="auto"/>
            <w:hideMark/>
          </w:tcPr>
          <w:p w14:paraId="39DA832B"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Ασφάλειες δοκίδων</w:t>
            </w:r>
          </w:p>
        </w:tc>
        <w:tc>
          <w:tcPr>
            <w:tcW w:w="0" w:type="auto"/>
            <w:hideMark/>
          </w:tcPr>
          <w:p w14:paraId="0EE6CEE8"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479C5C4B"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460</w:t>
            </w:r>
          </w:p>
        </w:tc>
        <w:tc>
          <w:tcPr>
            <w:tcW w:w="0" w:type="auto"/>
            <w:hideMark/>
          </w:tcPr>
          <w:p w14:paraId="548D840F"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541012FB"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07B517BB"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9C126F" w:rsidRPr="009C126F" w14:paraId="500B82EE"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6B851D74"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8</w:t>
            </w:r>
          </w:p>
        </w:tc>
        <w:tc>
          <w:tcPr>
            <w:tcW w:w="0" w:type="auto"/>
            <w:hideMark/>
          </w:tcPr>
          <w:p w14:paraId="6CC7DE27"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Μεταλλικά βύσματα αγκύρωσης</w:t>
            </w:r>
          </w:p>
        </w:tc>
        <w:tc>
          <w:tcPr>
            <w:tcW w:w="0" w:type="auto"/>
            <w:hideMark/>
          </w:tcPr>
          <w:p w14:paraId="4AA2777A"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55CE6028"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164</w:t>
            </w:r>
          </w:p>
        </w:tc>
        <w:tc>
          <w:tcPr>
            <w:tcW w:w="0" w:type="auto"/>
            <w:hideMark/>
          </w:tcPr>
          <w:p w14:paraId="694BBA64"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193A82B2"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74B49D82"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9C126F" w:rsidRPr="009C126F" w14:paraId="3D1196A5" w14:textId="77777777" w:rsidTr="009C126F">
        <w:tc>
          <w:tcPr>
            <w:cnfStyle w:val="001000000000" w:firstRow="0" w:lastRow="0" w:firstColumn="1" w:lastColumn="0" w:oddVBand="0" w:evenVBand="0" w:oddHBand="0" w:evenHBand="0" w:firstRowFirstColumn="0" w:firstRowLastColumn="0" w:lastRowFirstColumn="0" w:lastRowLastColumn="0"/>
            <w:tcW w:w="0" w:type="auto"/>
            <w:hideMark/>
          </w:tcPr>
          <w:p w14:paraId="64AAC44B" w14:textId="77777777" w:rsidR="009C126F" w:rsidRPr="009C126F" w:rsidRDefault="009C126F" w:rsidP="009C126F">
            <w:pPr>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lastRenderedPageBreak/>
              <w:t>9</w:t>
            </w:r>
          </w:p>
        </w:tc>
        <w:tc>
          <w:tcPr>
            <w:tcW w:w="0" w:type="auto"/>
            <w:hideMark/>
          </w:tcPr>
          <w:p w14:paraId="0639574D"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Επιθέματα πέλματος</w:t>
            </w:r>
          </w:p>
        </w:tc>
        <w:tc>
          <w:tcPr>
            <w:tcW w:w="0" w:type="auto"/>
            <w:hideMark/>
          </w:tcPr>
          <w:p w14:paraId="60D6E795"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Τεμ.</w:t>
            </w:r>
          </w:p>
        </w:tc>
        <w:tc>
          <w:tcPr>
            <w:tcW w:w="0" w:type="auto"/>
            <w:hideMark/>
          </w:tcPr>
          <w:p w14:paraId="2F7F2B54" w14:textId="77777777" w:rsidR="009C126F" w:rsidRPr="009C126F" w:rsidRDefault="009C126F" w:rsidP="009C1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164</w:t>
            </w:r>
          </w:p>
        </w:tc>
        <w:tc>
          <w:tcPr>
            <w:tcW w:w="0" w:type="auto"/>
            <w:hideMark/>
          </w:tcPr>
          <w:p w14:paraId="3CADF415"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0" w:type="auto"/>
            <w:hideMark/>
          </w:tcPr>
          <w:p w14:paraId="787996CD"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c>
          <w:tcPr>
            <w:tcW w:w="0" w:type="auto"/>
            <w:hideMark/>
          </w:tcPr>
          <w:p w14:paraId="6B9B3A1F" w14:textId="77777777" w:rsidR="009C126F" w:rsidRPr="009C126F" w:rsidRDefault="009C126F"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73781A" w:rsidRPr="009C126F" w14:paraId="07A24E78" w14:textId="77777777" w:rsidTr="00BB2A90">
        <w:tc>
          <w:tcPr>
            <w:cnfStyle w:val="001000000000" w:firstRow="0" w:lastRow="0" w:firstColumn="1" w:lastColumn="0" w:oddVBand="0" w:evenVBand="0" w:oddHBand="0" w:evenHBand="0" w:firstRowFirstColumn="0" w:firstRowLastColumn="0" w:lastRowFirstColumn="0" w:lastRowLastColumn="0"/>
            <w:tcW w:w="0" w:type="auto"/>
            <w:gridSpan w:val="4"/>
          </w:tcPr>
          <w:p w14:paraId="5F4F209B" w14:textId="61F7F629" w:rsidR="0073781A" w:rsidRPr="0073781A" w:rsidRDefault="0073781A" w:rsidP="0073781A">
            <w:pPr>
              <w:jc w:val="right"/>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Συνολικό Τίμημα Άνευ ΦΠΑ</w:t>
            </w:r>
            <w:r>
              <w:rPr>
                <w:rFonts w:ascii="Times New Roman" w:eastAsia="Times New Roman" w:hAnsi="Times New Roman" w:cs="Times New Roman"/>
                <w:sz w:val="24"/>
                <w:szCs w:val="24"/>
                <w:lang w:val="en-US" w:eastAsia="el-GR"/>
              </w:rPr>
              <w:t xml:space="preserve"> </w:t>
            </w:r>
            <w:r w:rsidRPr="0073781A">
              <w:rPr>
                <w:rFonts w:ascii="Times New Roman" w:eastAsia="Times New Roman" w:hAnsi="Times New Roman" w:cs="Times New Roman"/>
                <w:sz w:val="24"/>
                <w:szCs w:val="24"/>
                <w:lang w:val="en-US" w:eastAsia="el-GR"/>
              </w:rPr>
              <w:t>(€)</w:t>
            </w:r>
          </w:p>
        </w:tc>
        <w:tc>
          <w:tcPr>
            <w:tcW w:w="0" w:type="auto"/>
            <w:gridSpan w:val="3"/>
          </w:tcPr>
          <w:p w14:paraId="6C189F40" w14:textId="77777777" w:rsidR="0073781A" w:rsidRPr="009C126F" w:rsidRDefault="0073781A"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73781A" w:rsidRPr="009C126F" w14:paraId="765957D5" w14:textId="77777777" w:rsidTr="00A904FA">
        <w:tc>
          <w:tcPr>
            <w:cnfStyle w:val="001000000000" w:firstRow="0" w:lastRow="0" w:firstColumn="1" w:lastColumn="0" w:oddVBand="0" w:evenVBand="0" w:oddHBand="0" w:evenHBand="0" w:firstRowFirstColumn="0" w:firstRowLastColumn="0" w:lastRowFirstColumn="0" w:lastRowLastColumn="0"/>
            <w:tcW w:w="0" w:type="auto"/>
            <w:gridSpan w:val="4"/>
          </w:tcPr>
          <w:p w14:paraId="7D250640" w14:textId="6CE6ACC7" w:rsidR="0073781A" w:rsidRPr="009C126F" w:rsidRDefault="0073781A" w:rsidP="0073781A">
            <w:pPr>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Συνολικό Τίμημα Άνευ ΦΠΑ, Ολογράφως</w:t>
            </w:r>
          </w:p>
        </w:tc>
        <w:tc>
          <w:tcPr>
            <w:tcW w:w="0" w:type="auto"/>
            <w:gridSpan w:val="3"/>
          </w:tcPr>
          <w:p w14:paraId="683FE5A2" w14:textId="77777777" w:rsidR="0073781A" w:rsidRPr="009C126F" w:rsidRDefault="0073781A" w:rsidP="009C1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bl>
    <w:p w14:paraId="7590484E" w14:textId="77777777" w:rsidR="009C126F" w:rsidRDefault="009C126F" w:rsidP="009C126F">
      <w:pPr>
        <w:pStyle w:val="Default"/>
        <w:ind w:left="426" w:right="-1333" w:hanging="426"/>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66CD1A9F" w14:textId="05A1E752" w:rsidR="009C126F" w:rsidRDefault="009C126F" w:rsidP="009C126F">
      <w:pPr>
        <w:spacing w:after="0" w:line="240" w:lineRule="auto"/>
        <w:rPr>
          <w:rFonts w:ascii="Times New Roman" w:eastAsia="Times New Roman" w:hAnsi="Times New Roman" w:cs="Times New Roman"/>
          <w:sz w:val="24"/>
          <w:szCs w:val="24"/>
          <w:lang w:eastAsia="el-GR"/>
        </w:rPr>
      </w:pPr>
    </w:p>
    <w:p w14:paraId="2F33E977" w14:textId="77777777" w:rsidR="009C126F" w:rsidRPr="009C126F" w:rsidRDefault="009C126F" w:rsidP="009C126F">
      <w:pPr>
        <w:spacing w:after="0" w:line="240" w:lineRule="auto"/>
        <w:rPr>
          <w:rFonts w:ascii="Times New Roman" w:eastAsia="Times New Roman" w:hAnsi="Times New Roman" w:cs="Times New Roman"/>
          <w:vanish/>
          <w:sz w:val="24"/>
          <w:szCs w:val="24"/>
          <w:lang w:eastAsia="el-GR"/>
        </w:rPr>
      </w:pPr>
    </w:p>
    <w:p w14:paraId="626C3ADA" w14:textId="77777777" w:rsidR="009C126F" w:rsidRPr="009C126F" w:rsidRDefault="009C126F" w:rsidP="009C126F">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C126F">
        <w:rPr>
          <w:rFonts w:ascii="Times New Roman" w:eastAsia="Times New Roman" w:hAnsi="Times New Roman" w:cs="Times New Roman"/>
          <w:b/>
          <w:bCs/>
          <w:sz w:val="27"/>
          <w:szCs w:val="27"/>
          <w:lang w:eastAsia="el-GR"/>
        </w:rPr>
        <w:t>Στοιχεία Οικονομικού Φορέα</w:t>
      </w:r>
    </w:p>
    <w:p w14:paraId="330C6451" w14:textId="77777777" w:rsidR="009C126F" w:rsidRPr="009C126F" w:rsidRDefault="009C126F" w:rsidP="009C126F">
      <w:pPr>
        <w:spacing w:before="100" w:beforeAutospacing="1" w:after="100" w:afterAutospacing="1" w:line="240" w:lineRule="auto"/>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Ονοματεπώνυμο Υπογράφοντος: ........................................................................................</w:t>
      </w:r>
    </w:p>
    <w:p w14:paraId="7FA36B3C" w14:textId="29167D82" w:rsidR="009C126F" w:rsidRPr="009C126F" w:rsidRDefault="009C126F" w:rsidP="009C126F">
      <w:pPr>
        <w:spacing w:before="100" w:beforeAutospacing="1" w:after="100" w:afterAutospacing="1" w:line="240" w:lineRule="auto"/>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Ημερομηνία: ..................................................................................</w:t>
      </w:r>
      <w:r w:rsidR="0073781A">
        <w:rPr>
          <w:rFonts w:ascii="Times New Roman" w:eastAsia="Times New Roman" w:hAnsi="Times New Roman" w:cs="Times New Roman"/>
          <w:sz w:val="24"/>
          <w:szCs w:val="24"/>
          <w:lang w:eastAsia="el-GR"/>
        </w:rPr>
        <w:t>................................</w:t>
      </w:r>
      <w:r w:rsidRPr="009C126F">
        <w:rPr>
          <w:rFonts w:ascii="Times New Roman" w:eastAsia="Times New Roman" w:hAnsi="Times New Roman" w:cs="Times New Roman"/>
          <w:sz w:val="24"/>
          <w:szCs w:val="24"/>
          <w:lang w:eastAsia="el-GR"/>
        </w:rPr>
        <w:t>......</w:t>
      </w:r>
    </w:p>
    <w:p w14:paraId="5C2E25BD" w14:textId="124A86C3" w:rsidR="002102D8" w:rsidRPr="0073781A" w:rsidRDefault="009C126F" w:rsidP="0073781A">
      <w:pPr>
        <w:spacing w:before="100" w:beforeAutospacing="1" w:after="100" w:afterAutospacing="1" w:line="240" w:lineRule="auto"/>
        <w:rPr>
          <w:rFonts w:ascii="Times New Roman" w:eastAsia="Times New Roman" w:hAnsi="Times New Roman" w:cs="Times New Roman"/>
          <w:sz w:val="24"/>
          <w:szCs w:val="24"/>
          <w:lang w:eastAsia="el-GR"/>
        </w:rPr>
      </w:pPr>
      <w:r w:rsidRPr="009C126F">
        <w:rPr>
          <w:rFonts w:ascii="Times New Roman" w:eastAsia="Times New Roman" w:hAnsi="Times New Roman" w:cs="Times New Roman"/>
          <w:sz w:val="24"/>
          <w:szCs w:val="24"/>
          <w:lang w:eastAsia="el-GR"/>
        </w:rPr>
        <w:t xml:space="preserve">Υπογραφή </w:t>
      </w:r>
      <w:r w:rsidR="002B707B">
        <w:rPr>
          <w:rFonts w:ascii="Times New Roman" w:eastAsia="Times New Roman" w:hAnsi="Times New Roman" w:cs="Times New Roman"/>
          <w:sz w:val="24"/>
          <w:szCs w:val="24"/>
          <w:lang w:eastAsia="el-GR"/>
        </w:rPr>
        <w:t>&amp;</w:t>
      </w:r>
      <w:r w:rsidRPr="009C126F">
        <w:rPr>
          <w:rFonts w:ascii="Times New Roman" w:eastAsia="Times New Roman" w:hAnsi="Times New Roman" w:cs="Times New Roman"/>
          <w:sz w:val="24"/>
          <w:szCs w:val="24"/>
          <w:lang w:eastAsia="el-GR"/>
        </w:rPr>
        <w:t xml:space="preserve"> Σφραγίδα</w:t>
      </w:r>
      <w:r w:rsidR="0073781A">
        <w:rPr>
          <w:rFonts w:ascii="Times New Roman" w:eastAsia="Times New Roman" w:hAnsi="Times New Roman" w:cs="Times New Roman"/>
          <w:sz w:val="24"/>
          <w:szCs w:val="24"/>
          <w:lang w:eastAsia="el-GR"/>
        </w:rPr>
        <w:t xml:space="preserve"> Παρόχου</w:t>
      </w:r>
      <w:r w:rsidRPr="009C126F">
        <w:rPr>
          <w:rFonts w:ascii="Times New Roman" w:eastAsia="Times New Roman" w:hAnsi="Times New Roman" w:cs="Times New Roman"/>
          <w:sz w:val="24"/>
          <w:szCs w:val="24"/>
          <w:lang w:eastAsia="el-GR"/>
        </w:rPr>
        <w:t xml:space="preserve"> </w:t>
      </w:r>
      <w:r w:rsidR="0073781A">
        <w:rPr>
          <w:rFonts w:ascii="Times New Roman" w:eastAsia="Times New Roman" w:hAnsi="Times New Roman" w:cs="Times New Roman"/>
          <w:sz w:val="24"/>
          <w:szCs w:val="24"/>
          <w:lang w:eastAsia="el-GR"/>
        </w:rPr>
        <w:t>…………………………………………………………..</w:t>
      </w:r>
    </w:p>
    <w:p w14:paraId="569268CD" w14:textId="77777777" w:rsidR="001D1E90" w:rsidRDefault="001D1E90" w:rsidP="001E077F">
      <w:pPr>
        <w:tabs>
          <w:tab w:val="center" w:pos="4320"/>
          <w:tab w:val="right" w:pos="8640"/>
        </w:tabs>
        <w:spacing w:after="0" w:line="240" w:lineRule="auto"/>
        <w:ind w:left="142"/>
        <w:rPr>
          <w:rFonts w:ascii="Calibri" w:hAnsi="Calibri" w:cs="Calibri"/>
          <w:b/>
          <w:bCs/>
          <w:color w:val="000000"/>
          <w:sz w:val="18"/>
          <w:szCs w:val="18"/>
          <w:u w:val="single"/>
        </w:rPr>
      </w:pPr>
    </w:p>
    <w:p w14:paraId="471282CB" w14:textId="77777777" w:rsidR="001E077F" w:rsidRPr="00180969" w:rsidRDefault="001E077F" w:rsidP="001E077F">
      <w:pPr>
        <w:tabs>
          <w:tab w:val="center" w:pos="4320"/>
          <w:tab w:val="right" w:pos="8640"/>
        </w:tabs>
        <w:spacing w:after="0" w:line="240" w:lineRule="auto"/>
        <w:ind w:left="142"/>
        <w:rPr>
          <w:rFonts w:ascii="Calibri" w:hAnsi="Calibri" w:cs="Calibri"/>
          <w:b/>
          <w:bCs/>
          <w:color w:val="000000"/>
          <w:sz w:val="18"/>
          <w:szCs w:val="18"/>
          <w:u w:val="single"/>
        </w:rPr>
      </w:pPr>
      <w:r w:rsidRPr="00180969">
        <w:rPr>
          <w:rFonts w:ascii="Calibri" w:hAnsi="Calibri" w:cs="Calibri"/>
          <w:b/>
          <w:bCs/>
          <w:color w:val="000000"/>
          <w:sz w:val="18"/>
          <w:szCs w:val="18"/>
          <w:u w:val="single"/>
        </w:rPr>
        <w:t xml:space="preserve">Γενικοί Όροι και Δηλώσεις Οικονομικής Προσφοράς: </w:t>
      </w:r>
    </w:p>
    <w:p w14:paraId="2C307925" w14:textId="77777777" w:rsidR="001E077F" w:rsidRPr="00180969" w:rsidRDefault="001E077F" w:rsidP="001E077F">
      <w:pPr>
        <w:tabs>
          <w:tab w:val="center" w:pos="4320"/>
          <w:tab w:val="right" w:pos="8640"/>
        </w:tabs>
        <w:spacing w:after="0" w:line="240" w:lineRule="auto"/>
        <w:ind w:left="142"/>
        <w:rPr>
          <w:rFonts w:ascii="Calibri" w:hAnsi="Calibri" w:cs="Calibri"/>
          <w:color w:val="000000"/>
          <w:sz w:val="18"/>
          <w:szCs w:val="18"/>
        </w:rPr>
      </w:pPr>
    </w:p>
    <w:p w14:paraId="5AA43A49"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95CE50C"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2BCBF818"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4AF9786D" w14:textId="77777777" w:rsidR="001E077F"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5C2ED09C" w14:textId="77777777" w:rsidR="001E077F" w:rsidRPr="00180969" w:rsidRDefault="001E077F" w:rsidP="001E077F">
      <w:pPr>
        <w:pStyle w:val="ListParagraph"/>
        <w:numPr>
          <w:ilvl w:val="0"/>
          <w:numId w:val="2"/>
        </w:numPr>
        <w:ind w:left="142"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Pr>
          <w:rFonts w:ascii="Calibri" w:hAnsi="Calibri" w:cs="Calibri"/>
          <w:color w:val="000000"/>
          <w:sz w:val="18"/>
          <w:szCs w:val="18"/>
        </w:rPr>
        <w:t xml:space="preserve"> </w:t>
      </w:r>
      <w:r w:rsidRPr="00180969">
        <w:rPr>
          <w:rFonts w:ascii="Calibri" w:hAnsi="Calibri" w:cs="Calibri"/>
          <w:color w:val="000000"/>
          <w:sz w:val="18"/>
          <w:szCs w:val="18"/>
        </w:rPr>
        <w:t>…………………………………………………</w:t>
      </w:r>
    </w:p>
    <w:p w14:paraId="0B05D754"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7A225F25" w14:textId="77777777" w:rsidR="001E077F" w:rsidRPr="00056989" w:rsidRDefault="001E077F" w:rsidP="001E077F">
      <w:pPr>
        <w:pStyle w:val="ListParagraph"/>
        <w:numPr>
          <w:ilvl w:val="0"/>
          <w:numId w:val="2"/>
        </w:numPr>
        <w:tabs>
          <w:tab w:val="center" w:pos="4320"/>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3A90009" w14:textId="77777777" w:rsidR="001E077F" w:rsidRDefault="001E077F" w:rsidP="001E077F">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56D57817" w14:textId="4D923B6F" w:rsidR="001D1E90" w:rsidRPr="0073781A" w:rsidRDefault="001E077F" w:rsidP="0073781A">
      <w:pPr>
        <w:pStyle w:val="ListParagraph"/>
        <w:numPr>
          <w:ilvl w:val="0"/>
          <w:numId w:val="2"/>
        </w:numPr>
        <w:tabs>
          <w:tab w:val="center" w:pos="-284"/>
          <w:tab w:val="right" w:pos="8640"/>
        </w:tabs>
        <w:spacing w:after="0" w:line="240" w:lineRule="auto"/>
        <w:ind w:left="142" w:hanging="141"/>
        <w:rPr>
          <w:rFonts w:ascii="Calibri" w:hAnsi="Calibri" w:cs="Calibri"/>
          <w:color w:val="000000"/>
          <w:sz w:val="18"/>
          <w:szCs w:val="18"/>
        </w:rPr>
      </w:pPr>
      <w:r w:rsidRPr="00464D2B">
        <w:rPr>
          <w:rFonts w:ascii="Calibri" w:hAnsi="Calibri" w:cs="Calibri"/>
          <w:color w:val="000000"/>
          <w:sz w:val="18"/>
          <w:szCs w:val="18"/>
        </w:rPr>
        <w:t xml:space="preserve">Η προσφορά είναι πλήρως σύμφωνη με όλους τους όρους της Πρόσκλησης και </w:t>
      </w:r>
      <w:r>
        <w:rPr>
          <w:rFonts w:ascii="Calibri" w:hAnsi="Calibri" w:cs="Calibri"/>
          <w:color w:val="000000"/>
          <w:sz w:val="18"/>
          <w:szCs w:val="18"/>
        </w:rPr>
        <w:t xml:space="preserve">τις </w:t>
      </w:r>
      <w:r w:rsidRPr="00464D2B">
        <w:rPr>
          <w:rFonts w:ascii="Calibri" w:hAnsi="Calibri" w:cs="Calibri"/>
          <w:color w:val="000000"/>
          <w:sz w:val="18"/>
          <w:szCs w:val="18"/>
        </w:rPr>
        <w:t>τεχνικές προδιαγραφές</w:t>
      </w:r>
      <w:r>
        <w:rPr>
          <w:rFonts w:ascii="Calibri" w:hAnsi="Calibri" w:cs="Calibri"/>
          <w:color w:val="000000"/>
          <w:sz w:val="18"/>
          <w:szCs w:val="18"/>
        </w:rPr>
        <w:t xml:space="preserve"> αυτής</w:t>
      </w:r>
      <w:r w:rsidRPr="00464D2B">
        <w:rPr>
          <w:rFonts w:ascii="Calibri" w:hAnsi="Calibri" w:cs="Calibri"/>
          <w:color w:val="000000"/>
          <w:sz w:val="18"/>
          <w:szCs w:val="18"/>
        </w:rPr>
        <w:t>.</w:t>
      </w:r>
    </w:p>
    <w:sectPr w:rsidR="001D1E90" w:rsidRPr="0073781A" w:rsidSect="0073781A">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56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DDD7" w14:textId="77777777" w:rsidR="00287B1E" w:rsidRDefault="00287B1E" w:rsidP="001D1E90">
      <w:pPr>
        <w:spacing w:after="0" w:line="240" w:lineRule="auto"/>
      </w:pPr>
      <w:r>
        <w:separator/>
      </w:r>
    </w:p>
  </w:endnote>
  <w:endnote w:type="continuationSeparator" w:id="0">
    <w:p w14:paraId="43F5E079" w14:textId="77777777" w:rsidR="00287B1E" w:rsidRDefault="00287B1E" w:rsidP="001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A992" w14:textId="77777777" w:rsidR="00226C98" w:rsidRDefault="00226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9162" w14:textId="77777777" w:rsidR="00226C98" w:rsidRDefault="00226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53C0" w14:textId="77777777" w:rsidR="00226C98" w:rsidRDefault="0022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B329" w14:textId="77777777" w:rsidR="00287B1E" w:rsidRDefault="00287B1E" w:rsidP="001D1E90">
      <w:pPr>
        <w:spacing w:after="0" w:line="240" w:lineRule="auto"/>
      </w:pPr>
      <w:r>
        <w:separator/>
      </w:r>
    </w:p>
  </w:footnote>
  <w:footnote w:type="continuationSeparator" w:id="0">
    <w:p w14:paraId="35D103BD" w14:textId="77777777" w:rsidR="00287B1E" w:rsidRDefault="00287B1E" w:rsidP="001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CC40" w14:textId="77777777" w:rsidR="00226C98" w:rsidRDefault="00226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564B" w14:textId="77777777"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64" w:dyaOrig="651" w14:anchorId="2364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55pt" fillcolor="window">
          <v:imagedata r:id="rId1" o:title=""/>
        </v:shape>
        <o:OLEObject Type="Embed" ProgID="CDraw5" ShapeID="_x0000_i1025" DrawAspect="Content" ObjectID="_1843886697" r:id="rId2"/>
      </w:object>
    </w:r>
    <w:r w:rsidRPr="00AC4C41">
      <w:rPr>
        <w:b/>
        <w:sz w:val="32"/>
        <w:szCs w:val="32"/>
      </w:rPr>
      <w:t xml:space="preserve">  ΕΛΛΗΝΙΚΗ ΑΕΡΟΠΟΡΙΚΗ ΒΙΟΜΗΧΑΝΙΑ Α.Ε.</w:t>
    </w:r>
  </w:p>
  <w:p w14:paraId="5D7A4E44" w14:textId="254A66CB" w:rsidR="001D1E90" w:rsidRPr="002C67CA" w:rsidRDefault="001D1E90" w:rsidP="001D1E9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sidR="00226C98">
      <w:rPr>
        <w:sz w:val="32"/>
        <w:szCs w:val="32"/>
        <w:lang w:val="el-GR"/>
      </w:rPr>
      <w:t>Β</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7F7BC93C" w14:textId="4B5062A0" w:rsidR="00A523BC" w:rsidRPr="00CA3874" w:rsidRDefault="008C6381" w:rsidP="00A523BC">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0" w:name="_Hlk216083390"/>
    <w:r w:rsidRPr="008C6381">
      <w:rPr>
        <w:sz w:val="16"/>
        <w:szCs w:val="16"/>
      </w:rPr>
      <w:t>ΠΡΟΣΚΛΗΣΗ ΥΠΟΒΟΛΗΣ ΠΡΟΣΦΟΡΏΝ</w:t>
    </w:r>
    <w:r w:rsidR="00CA3874" w:rsidRPr="00CA3874">
      <w:rPr>
        <w:sz w:val="16"/>
        <w:szCs w:val="16"/>
      </w:rPr>
      <w:t xml:space="preserve">: </w:t>
    </w:r>
    <w:r w:rsidRPr="008C6381">
      <w:rPr>
        <w:sz w:val="16"/>
        <w:szCs w:val="16"/>
      </w:rPr>
      <w:t xml:space="preserve"> </w:t>
    </w:r>
    <w:r w:rsidR="00CA3874" w:rsidRPr="00CA3874">
      <w:rPr>
        <w:sz w:val="16"/>
        <w:szCs w:val="16"/>
      </w:rPr>
      <w:t xml:space="preserve">ΠΡΟΜΗΘΕΙΑ ΣΥΣΤΗΜΑΤΩΝ ΡΑΦΙΩΝ ΒΑΡΕΩΣ ΤΥΠΟΥ </w:t>
    </w:r>
    <w:r w:rsidR="00A523BC" w:rsidRPr="0051279C">
      <w:rPr>
        <w:sz w:val="16"/>
        <w:szCs w:val="16"/>
      </w:rPr>
      <w:t xml:space="preserve">/ Αρ. Πρ.: </w:t>
    </w:r>
    <w:r w:rsidRPr="008C6381">
      <w:rPr>
        <w:sz w:val="16"/>
        <w:szCs w:val="16"/>
      </w:rPr>
      <w:t>240</w:t>
    </w:r>
    <w:r w:rsidR="00A523BC" w:rsidRPr="0051279C">
      <w:rPr>
        <w:sz w:val="16"/>
        <w:szCs w:val="16"/>
      </w:rPr>
      <w:t>0-2026-</w:t>
    </w:r>
    <w:bookmarkEnd w:id="0"/>
    <w:r w:rsidR="00A523BC" w:rsidRPr="0051279C">
      <w:rPr>
        <w:sz w:val="16"/>
        <w:szCs w:val="16"/>
      </w:rPr>
      <w:t>0</w:t>
    </w:r>
    <w:r w:rsidRPr="008C6381">
      <w:rPr>
        <w:sz w:val="16"/>
        <w:szCs w:val="16"/>
      </w:rPr>
      <w:t>6</w:t>
    </w:r>
    <w:r w:rsidR="00A523BC" w:rsidRPr="0051279C">
      <w:rPr>
        <w:sz w:val="16"/>
        <w:szCs w:val="16"/>
      </w:rPr>
      <w:t>-</w:t>
    </w:r>
    <w:r w:rsidR="002B707B">
      <w:rPr>
        <w:sz w:val="16"/>
        <w:szCs w:val="16"/>
      </w:rPr>
      <w:t>481</w:t>
    </w:r>
  </w:p>
  <w:p w14:paraId="302E28A6" w14:textId="77777777" w:rsidR="001D1E90" w:rsidRDefault="001D1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1D60" w14:textId="77777777" w:rsidR="00226C98" w:rsidRDefault="0022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436279"/>
    <w:multiLevelType w:val="multilevel"/>
    <w:tmpl w:val="F894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9"/>
    <w:rsid w:val="001A6DE1"/>
    <w:rsid w:val="001D1E90"/>
    <w:rsid w:val="001E077F"/>
    <w:rsid w:val="002102D8"/>
    <w:rsid w:val="00226C98"/>
    <w:rsid w:val="00287B1E"/>
    <w:rsid w:val="002B5159"/>
    <w:rsid w:val="002B707B"/>
    <w:rsid w:val="00332992"/>
    <w:rsid w:val="00336F29"/>
    <w:rsid w:val="003D5422"/>
    <w:rsid w:val="00463780"/>
    <w:rsid w:val="005B4E24"/>
    <w:rsid w:val="006452C8"/>
    <w:rsid w:val="0073781A"/>
    <w:rsid w:val="007C7DB5"/>
    <w:rsid w:val="00892262"/>
    <w:rsid w:val="008C6381"/>
    <w:rsid w:val="008F7BDF"/>
    <w:rsid w:val="009C126F"/>
    <w:rsid w:val="00A1624E"/>
    <w:rsid w:val="00A523BC"/>
    <w:rsid w:val="00B334BC"/>
    <w:rsid w:val="00C16F27"/>
    <w:rsid w:val="00CA3874"/>
    <w:rsid w:val="00D7136D"/>
    <w:rsid w:val="00D8193B"/>
    <w:rsid w:val="00E86A0D"/>
    <w:rsid w:val="00EF0A96"/>
    <w:rsid w:val="00F56A97"/>
    <w:rsid w:val="00FF06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930"/>
  <w15:chartTrackingRefBased/>
  <w15:docId w15:val="{4E54BE61-61B6-40F1-BB67-40E75A9E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1D1E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D1E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1E90"/>
  </w:style>
  <w:style w:type="paragraph" w:styleId="Footer">
    <w:name w:val="footer"/>
    <w:basedOn w:val="Normal"/>
    <w:link w:val="FooterChar"/>
    <w:uiPriority w:val="99"/>
    <w:unhideWhenUsed/>
    <w:rsid w:val="001D1E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90"/>
  </w:style>
  <w:style w:type="paragraph" w:styleId="Caption">
    <w:name w:val="caption"/>
    <w:basedOn w:val="Normal"/>
    <w:next w:val="Normal"/>
    <w:uiPriority w:val="35"/>
    <w:semiHidden/>
    <w:unhideWhenUsed/>
    <w:qFormat/>
    <w:rsid w:val="001D1E90"/>
    <w:pPr>
      <w:spacing w:after="200" w:line="240" w:lineRule="auto"/>
    </w:pPr>
    <w:rPr>
      <w:rFonts w:eastAsiaTheme="minorEastAsia"/>
      <w:b/>
      <w:bCs/>
      <w:color w:val="4472C4" w:themeColor="accent1"/>
      <w:sz w:val="18"/>
      <w:szCs w:val="18"/>
      <w:lang w:val="en-US"/>
    </w:rPr>
  </w:style>
  <w:style w:type="paragraph" w:customStyle="1" w:styleId="Default">
    <w:name w:val="Default"/>
    <w:rsid w:val="001D1E9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link w:val="ListParagraphChar"/>
    <w:uiPriority w:val="34"/>
    <w:qFormat/>
    <w:rsid w:val="001D1E90"/>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D1E90"/>
    <w:rPr>
      <w:rFonts w:eastAsiaTheme="minorEastAsia"/>
      <w:lang w:eastAsia="el-GR"/>
    </w:rPr>
  </w:style>
  <w:style w:type="table" w:styleId="TableGridLight">
    <w:name w:val="Grid Table Light"/>
    <w:basedOn w:val="TableNormal"/>
    <w:uiPriority w:val="40"/>
    <w:rsid w:val="001E07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A38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A3874"/>
    <w:rPr>
      <w:b/>
      <w:bCs/>
    </w:rPr>
  </w:style>
  <w:style w:type="table" w:styleId="TableGrid">
    <w:name w:val="Table Grid"/>
    <w:basedOn w:val="TableNormal"/>
    <w:uiPriority w:val="39"/>
    <w:rsid w:val="00CA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C12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4430">
      <w:bodyDiv w:val="1"/>
      <w:marLeft w:val="0"/>
      <w:marRight w:val="0"/>
      <w:marTop w:val="0"/>
      <w:marBottom w:val="0"/>
      <w:divBdr>
        <w:top w:val="none" w:sz="0" w:space="0" w:color="auto"/>
        <w:left w:val="none" w:sz="0" w:space="0" w:color="auto"/>
        <w:bottom w:val="none" w:sz="0" w:space="0" w:color="auto"/>
        <w:right w:val="none" w:sz="0" w:space="0" w:color="auto"/>
      </w:divBdr>
    </w:div>
    <w:div w:id="1345785478">
      <w:bodyDiv w:val="1"/>
      <w:marLeft w:val="0"/>
      <w:marRight w:val="0"/>
      <w:marTop w:val="0"/>
      <w:marBottom w:val="0"/>
      <w:divBdr>
        <w:top w:val="none" w:sz="0" w:space="0" w:color="auto"/>
        <w:left w:val="none" w:sz="0" w:space="0" w:color="auto"/>
        <w:bottom w:val="none" w:sz="0" w:space="0" w:color="auto"/>
        <w:right w:val="none" w:sz="0" w:space="0" w:color="auto"/>
      </w:divBdr>
    </w:div>
    <w:div w:id="1606765292">
      <w:bodyDiv w:val="1"/>
      <w:marLeft w:val="0"/>
      <w:marRight w:val="0"/>
      <w:marTop w:val="0"/>
      <w:marBottom w:val="0"/>
      <w:divBdr>
        <w:top w:val="none" w:sz="0" w:space="0" w:color="auto"/>
        <w:left w:val="none" w:sz="0" w:space="0" w:color="auto"/>
        <w:bottom w:val="none" w:sz="0" w:space="0" w:color="auto"/>
        <w:right w:val="none" w:sz="0" w:space="0" w:color="auto"/>
      </w:divBdr>
    </w:div>
    <w:div w:id="16569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488</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19</cp:revision>
  <cp:lastPrinted>2026-04-07T08:27:00Z</cp:lastPrinted>
  <dcterms:created xsi:type="dcterms:W3CDTF">2026-04-07T08:06:00Z</dcterms:created>
  <dcterms:modified xsi:type="dcterms:W3CDTF">2026-06-25T06:58:00Z</dcterms:modified>
</cp:coreProperties>
</file>